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3EA" w:rsidRDefault="00A81E95">
      <w:pPr>
        <w:framePr w:wrap="none" w:vAnchor="page" w:hAnchor="page" w:x="532" w:y="328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3pt;height:799.4pt">
            <v:imagedata r:id="rId6" r:href="rId7"/>
          </v:shape>
        </w:pict>
      </w:r>
    </w:p>
    <w:p w:rsidR="002443EA" w:rsidRDefault="002443EA">
      <w:pPr>
        <w:rPr>
          <w:sz w:val="2"/>
          <w:szCs w:val="2"/>
        </w:rPr>
        <w:sectPr w:rsidR="002443E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443EA" w:rsidRDefault="00A81E95">
      <w:pPr>
        <w:framePr w:wrap="none" w:vAnchor="page" w:hAnchor="page" w:x="585" w:y="434"/>
        <w:rPr>
          <w:sz w:val="2"/>
          <w:szCs w:val="2"/>
        </w:rPr>
      </w:pPr>
      <w:r>
        <w:pict>
          <v:shape id="_x0000_i1026" type="#_x0000_t75" style="width:547.05pt;height:786.05pt">
            <v:imagedata r:id="rId8" r:href="rId9"/>
          </v:shape>
        </w:pict>
      </w:r>
    </w:p>
    <w:p w:rsidR="002443EA" w:rsidRDefault="002443EA">
      <w:pPr>
        <w:rPr>
          <w:sz w:val="2"/>
          <w:szCs w:val="2"/>
        </w:rPr>
        <w:sectPr w:rsidR="002443E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443EA" w:rsidRDefault="00A81E95">
      <w:pPr>
        <w:framePr w:wrap="none" w:vAnchor="page" w:hAnchor="page" w:x="731" w:y="515"/>
        <w:rPr>
          <w:sz w:val="2"/>
          <w:szCs w:val="2"/>
        </w:rPr>
      </w:pPr>
      <w:r>
        <w:pict>
          <v:shape id="_x0000_i1027" type="#_x0000_t75" style="width:531.45pt;height:776.4pt">
            <v:imagedata r:id="rId10" r:href="rId11"/>
          </v:shape>
        </w:pict>
      </w:r>
    </w:p>
    <w:p w:rsidR="002443EA" w:rsidRDefault="002443EA">
      <w:pPr>
        <w:rPr>
          <w:sz w:val="2"/>
          <w:szCs w:val="2"/>
        </w:rPr>
        <w:sectPr w:rsidR="002443E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443EA" w:rsidRDefault="00A81E95">
      <w:pPr>
        <w:framePr w:wrap="none" w:vAnchor="page" w:hAnchor="page" w:x="798" w:y="808"/>
        <w:rPr>
          <w:sz w:val="2"/>
          <w:szCs w:val="2"/>
        </w:rPr>
      </w:pPr>
      <w:r>
        <w:pict>
          <v:shape id="_x0000_i1028" type="#_x0000_t75" style="width:526.25pt;height:761.55pt">
            <v:imagedata r:id="rId12" r:href="rId13"/>
          </v:shape>
        </w:pict>
      </w:r>
    </w:p>
    <w:p w:rsidR="002443EA" w:rsidRDefault="002443EA">
      <w:pPr>
        <w:rPr>
          <w:sz w:val="2"/>
          <w:szCs w:val="2"/>
        </w:rPr>
      </w:pPr>
    </w:p>
    <w:sectPr w:rsidR="002443EA" w:rsidSect="002443E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E95" w:rsidRDefault="00A81E95" w:rsidP="002443EA">
      <w:r>
        <w:separator/>
      </w:r>
    </w:p>
  </w:endnote>
  <w:endnote w:type="continuationSeparator" w:id="1">
    <w:p w:rsidR="00A81E95" w:rsidRDefault="00A81E95" w:rsidP="002443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E95" w:rsidRDefault="00A81E95"/>
  </w:footnote>
  <w:footnote w:type="continuationSeparator" w:id="1">
    <w:p w:rsidR="00A81E95" w:rsidRDefault="00A81E95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2443EA"/>
    <w:rsid w:val="002443EA"/>
    <w:rsid w:val="00516452"/>
    <w:rsid w:val="00A81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443E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443EA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file:///C:\Users\Admin\AppData\Local\Temp\FineReader12.00\media\image4.jpeg" TargetMode="External"/><Relationship Id="rId3" Type="http://schemas.openxmlformats.org/officeDocument/2006/relationships/webSettings" Target="webSettings.xml"/><Relationship Id="rId7" Type="http://schemas.openxmlformats.org/officeDocument/2006/relationships/image" Target="file:///C:\Users\Admin\AppData\Local\Temp\FineReader12.00\media\image1.jpeg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file:///C:\Users\Admin\AppData\Local\Temp\FineReader12.00\media\image3.jpeg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file:///C:\Users\Admin\AppData\Local\Temp\FineReader12.00\media\image2.jpe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2025-02-21T09:38:00Z</dcterms:created>
  <dcterms:modified xsi:type="dcterms:W3CDTF">2025-02-21T09:44:00Z</dcterms:modified>
</cp:coreProperties>
</file>